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41" w:rsidRPr="00A2193D" w:rsidRDefault="00881A41" w:rsidP="00881A41">
      <w:pPr>
        <w:rPr>
          <w:b/>
          <w:sz w:val="28"/>
          <w:szCs w:val="28"/>
        </w:rPr>
      </w:pPr>
      <w:r w:rsidRPr="00A2193D">
        <w:rPr>
          <w:b/>
          <w:sz w:val="28"/>
          <w:szCs w:val="28"/>
        </w:rPr>
        <w:t>Zadania do wykonania</w:t>
      </w:r>
    </w:p>
    <w:p w:rsidR="00881A41" w:rsidRDefault="00881A41" w:rsidP="00881A41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A2193D">
        <w:rPr>
          <w:sz w:val="28"/>
          <w:szCs w:val="28"/>
        </w:rPr>
        <w:t>Przeczytaj tema</w:t>
      </w:r>
      <w:r w:rsidR="00C47B95">
        <w:rPr>
          <w:sz w:val="28"/>
          <w:szCs w:val="28"/>
        </w:rPr>
        <w:t>ty z podręcznika strony 172-177</w:t>
      </w:r>
      <w:r>
        <w:rPr>
          <w:sz w:val="28"/>
          <w:szCs w:val="28"/>
        </w:rPr>
        <w:t xml:space="preserve"> </w:t>
      </w:r>
    </w:p>
    <w:p w:rsidR="00881A41" w:rsidRPr="00881A41" w:rsidRDefault="00881A41" w:rsidP="00881A4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Naucz się </w:t>
      </w:r>
    </w:p>
    <w:p w:rsidR="00881A41" w:rsidRPr="00C47B95" w:rsidRDefault="009D5C6F" w:rsidP="0087328B">
      <w:pPr>
        <w:pStyle w:val="Akapitzlist"/>
        <w:numPr>
          <w:ilvl w:val="0"/>
          <w:numId w:val="10"/>
        </w:num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>Zrób notatkę</w:t>
      </w:r>
      <w:r w:rsidR="0087328B">
        <w:rPr>
          <w:sz w:val="28"/>
          <w:szCs w:val="28"/>
        </w:rPr>
        <w:t xml:space="preserve"> </w:t>
      </w:r>
    </w:p>
    <w:p w:rsidR="00C47B95" w:rsidRPr="00C47B95" w:rsidRDefault="00C47B95" w:rsidP="00C47B95">
      <w:pPr>
        <w:pStyle w:val="Akapitzlist"/>
        <w:numPr>
          <w:ilvl w:val="0"/>
          <w:numId w:val="10"/>
        </w:numPr>
        <w:rPr>
          <w:rStyle w:val="Hipercze"/>
          <w:color w:val="auto"/>
          <w:sz w:val="28"/>
          <w:szCs w:val="28"/>
          <w:u w:val="none"/>
        </w:rPr>
      </w:pPr>
      <w:r w:rsidRPr="00C47B95">
        <w:rPr>
          <w:rStyle w:val="Hipercze"/>
          <w:color w:val="auto"/>
          <w:sz w:val="28"/>
          <w:szCs w:val="28"/>
          <w:u w:val="none"/>
        </w:rPr>
        <w:t>Zrób zadanie</w:t>
      </w:r>
      <w:r w:rsidR="00DC12FC">
        <w:rPr>
          <w:rStyle w:val="Hipercze"/>
          <w:color w:val="auto"/>
          <w:sz w:val="28"/>
          <w:szCs w:val="28"/>
          <w:u w:val="none"/>
        </w:rPr>
        <w:t xml:space="preserve"> 3</w:t>
      </w:r>
      <w:r w:rsidR="00FA68E5">
        <w:rPr>
          <w:rStyle w:val="Hipercze"/>
          <w:color w:val="auto"/>
          <w:sz w:val="28"/>
          <w:szCs w:val="28"/>
          <w:u w:val="none"/>
        </w:rPr>
        <w:t xml:space="preserve"> i 4</w:t>
      </w:r>
      <w:bookmarkStart w:id="0" w:name="_GoBack"/>
      <w:bookmarkEnd w:id="0"/>
      <w:r w:rsidR="00DC12FC">
        <w:rPr>
          <w:rStyle w:val="Hipercze"/>
          <w:color w:val="auto"/>
          <w:sz w:val="28"/>
          <w:szCs w:val="28"/>
          <w:u w:val="none"/>
        </w:rPr>
        <w:t xml:space="preserve"> strona 177 pod tematem: R</w:t>
      </w:r>
      <w:r w:rsidRPr="00C47B95">
        <w:rPr>
          <w:rStyle w:val="Hipercze"/>
          <w:color w:val="auto"/>
          <w:sz w:val="28"/>
          <w:szCs w:val="28"/>
          <w:u w:val="none"/>
        </w:rPr>
        <w:t>odzaje opakowań</w:t>
      </w:r>
      <w:r>
        <w:rPr>
          <w:rStyle w:val="Hipercze"/>
          <w:color w:val="auto"/>
          <w:sz w:val="28"/>
          <w:szCs w:val="28"/>
          <w:u w:val="none"/>
        </w:rPr>
        <w:t xml:space="preserve"> </w:t>
      </w:r>
      <w:r w:rsidRPr="00C47B95">
        <w:rPr>
          <w:sz w:val="28"/>
          <w:szCs w:val="28"/>
        </w:rPr>
        <w:t xml:space="preserve">i prześlij na adres </w:t>
      </w:r>
      <w:hyperlink r:id="rId5" w:history="1">
        <w:r w:rsidRPr="00C47B95">
          <w:rPr>
            <w:rStyle w:val="Hipercze"/>
            <w:sz w:val="28"/>
            <w:szCs w:val="28"/>
          </w:rPr>
          <w:t>atolwinska@op.pl</w:t>
        </w:r>
      </w:hyperlink>
    </w:p>
    <w:p w:rsidR="00881A41" w:rsidRDefault="00881A41" w:rsidP="00C47B95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C47B95">
        <w:rPr>
          <w:sz w:val="28"/>
          <w:szCs w:val="28"/>
        </w:rPr>
        <w:t xml:space="preserve">Masz czas do </w:t>
      </w:r>
      <w:r w:rsidR="00F13DF7">
        <w:rPr>
          <w:sz w:val="28"/>
          <w:szCs w:val="28"/>
        </w:rPr>
        <w:t>19</w:t>
      </w:r>
      <w:r w:rsidR="00C47B95" w:rsidRPr="00C47B95">
        <w:rPr>
          <w:sz w:val="28"/>
          <w:szCs w:val="28"/>
        </w:rPr>
        <w:t xml:space="preserve"> czerwca</w:t>
      </w:r>
      <w:r w:rsidRPr="00C47B95">
        <w:rPr>
          <w:sz w:val="28"/>
          <w:szCs w:val="28"/>
        </w:rPr>
        <w:t xml:space="preserve"> (piątek) do godz. 15</w:t>
      </w:r>
    </w:p>
    <w:p w:rsidR="00DC12FC" w:rsidRPr="00DC12FC" w:rsidRDefault="00DC12FC" w:rsidP="00DC12FC">
      <w:pPr>
        <w:rPr>
          <w:sz w:val="28"/>
          <w:szCs w:val="28"/>
        </w:rPr>
      </w:pPr>
    </w:p>
    <w:p w:rsidR="00A2193D" w:rsidRDefault="00A2193D" w:rsidP="00A2193D">
      <w:pPr>
        <w:rPr>
          <w:sz w:val="36"/>
          <w:szCs w:val="36"/>
          <w:u w:val="single"/>
        </w:rPr>
      </w:pPr>
      <w:r w:rsidRPr="00A2193D">
        <w:rPr>
          <w:sz w:val="36"/>
          <w:szCs w:val="36"/>
          <w:u w:val="single"/>
        </w:rPr>
        <w:t xml:space="preserve">Temat: </w:t>
      </w:r>
      <w:r w:rsidR="00C47B95">
        <w:rPr>
          <w:sz w:val="36"/>
          <w:szCs w:val="36"/>
          <w:u w:val="single"/>
        </w:rPr>
        <w:t>Rodzaje opakowań</w:t>
      </w:r>
    </w:p>
    <w:p w:rsidR="00151451" w:rsidRDefault="00151451" w:rsidP="00151451">
      <w:r>
        <w:t xml:space="preserve">1. </w:t>
      </w:r>
      <w:r w:rsidR="009D5C6F">
        <w:t xml:space="preserve">Definicja </w:t>
      </w:r>
      <w:r w:rsidR="00C47B95">
        <w:t>opakowań</w:t>
      </w:r>
    </w:p>
    <w:p w:rsidR="00151451" w:rsidRDefault="009D5C6F" w:rsidP="00151451">
      <w:pPr>
        <w:spacing w:line="360" w:lineRule="auto"/>
      </w:pPr>
      <w:r>
        <w:t xml:space="preserve">2. Rodzaje </w:t>
      </w:r>
      <w:r w:rsidR="00C47B95">
        <w:t>opakowań ze względu na tworzywo, z którego są wykonane (zapoznaj się z wadami i zaletami opakowań – tabelka 20</w:t>
      </w:r>
    </w:p>
    <w:p w:rsidR="00151451" w:rsidRDefault="00151451" w:rsidP="009D5C6F">
      <w:r>
        <w:t xml:space="preserve">3. </w:t>
      </w:r>
      <w:r w:rsidR="00C47B95">
        <w:t>Zagospodarowanie opakowań</w:t>
      </w:r>
    </w:p>
    <w:p w:rsidR="009D5C6F" w:rsidRDefault="00C47B95" w:rsidP="009D5C6F">
      <w:r>
        <w:t>a) segregacja - …</w:t>
      </w:r>
    </w:p>
    <w:p w:rsidR="009D5C6F" w:rsidRDefault="00C47B95" w:rsidP="009D5C6F">
      <w:r>
        <w:t>b) utylizacja - …</w:t>
      </w:r>
    </w:p>
    <w:p w:rsidR="009D5C6F" w:rsidRDefault="00C47B95" w:rsidP="009D5C6F">
      <w:r>
        <w:t>c) recykling - …</w:t>
      </w:r>
    </w:p>
    <w:p w:rsidR="00151451" w:rsidRDefault="00151451" w:rsidP="009D5C6F">
      <w:r>
        <w:t xml:space="preserve">4. </w:t>
      </w:r>
      <w:r w:rsidR="00C47B95">
        <w:t>Tworzywa biodegradowalne</w:t>
      </w:r>
    </w:p>
    <w:p w:rsidR="00DC12FC" w:rsidRDefault="00DC12FC" w:rsidP="00DC12FC"/>
    <w:p w:rsidR="00DC12FC" w:rsidRDefault="00DC12FC" w:rsidP="00DC12FC"/>
    <w:p w:rsidR="00DC12FC" w:rsidRDefault="00DC12FC" w:rsidP="00DC12FC"/>
    <w:p w:rsidR="00DC12FC" w:rsidRPr="00DC12FC" w:rsidRDefault="00DC12FC" w:rsidP="00DC12FC">
      <w:pPr>
        <w:rPr>
          <w:sz w:val="28"/>
          <w:szCs w:val="28"/>
        </w:rPr>
      </w:pPr>
      <w:r w:rsidRPr="00DC12FC">
        <w:rPr>
          <w:sz w:val="28"/>
          <w:szCs w:val="28"/>
        </w:rPr>
        <w:t>ZAKOŃCZYLIŚMY DZIAŁ ODZIEŻ I OPAKOWANIA</w:t>
      </w:r>
      <w:r>
        <w:rPr>
          <w:sz w:val="28"/>
          <w:szCs w:val="28"/>
        </w:rPr>
        <w:t xml:space="preserve"> A TYM SAMYM MATERIAŁ Z CHEMII W SZKOLE PONADGIMNAZJALNEJ</w:t>
      </w:r>
    </w:p>
    <w:p w:rsidR="00DC12FC" w:rsidRPr="00DC12FC" w:rsidRDefault="00DC12FC" w:rsidP="00DC12FC">
      <w:pPr>
        <w:rPr>
          <w:b/>
          <w:sz w:val="28"/>
          <w:szCs w:val="28"/>
        </w:rPr>
      </w:pPr>
      <w:r w:rsidRPr="00DC12FC">
        <w:rPr>
          <w:b/>
          <w:sz w:val="28"/>
          <w:szCs w:val="28"/>
        </w:rPr>
        <w:t>W N</w:t>
      </w:r>
      <w:r>
        <w:rPr>
          <w:b/>
          <w:sz w:val="28"/>
          <w:szCs w:val="28"/>
        </w:rPr>
        <w:t xml:space="preserve">ASTĘPNYM TYGODNIU W </w:t>
      </w:r>
      <w:r w:rsidR="000552FA">
        <w:rPr>
          <w:b/>
          <w:sz w:val="28"/>
          <w:szCs w:val="28"/>
        </w:rPr>
        <w:t>PONIEDZIAŁEK</w:t>
      </w:r>
      <w:r w:rsidR="00F13DF7">
        <w:rPr>
          <w:b/>
          <w:sz w:val="28"/>
          <w:szCs w:val="28"/>
        </w:rPr>
        <w:t xml:space="preserve"> (22</w:t>
      </w:r>
      <w:r>
        <w:rPr>
          <w:b/>
          <w:sz w:val="28"/>
          <w:szCs w:val="28"/>
        </w:rPr>
        <w:t xml:space="preserve"> CZERWCA</w:t>
      </w:r>
      <w:r w:rsidRPr="00DC12FC">
        <w:rPr>
          <w:b/>
          <w:sz w:val="28"/>
          <w:szCs w:val="28"/>
        </w:rPr>
        <w:t>) NAPISZEMY SPRAWDZIAN</w:t>
      </w:r>
    </w:p>
    <w:p w:rsidR="00DC12FC" w:rsidRPr="00DC12FC" w:rsidRDefault="00DC12FC" w:rsidP="00DC12FC">
      <w:pPr>
        <w:rPr>
          <w:sz w:val="28"/>
          <w:szCs w:val="28"/>
        </w:rPr>
      </w:pPr>
      <w:r w:rsidRPr="00DC12FC">
        <w:rPr>
          <w:sz w:val="28"/>
          <w:szCs w:val="28"/>
        </w:rPr>
        <w:t>SZCZEGÓŁY ZA TYDZIEŃ</w:t>
      </w:r>
    </w:p>
    <w:p w:rsidR="009D5C6F" w:rsidRPr="00881A41" w:rsidRDefault="009D5C6F"/>
    <w:sectPr w:rsidR="009D5C6F" w:rsidRPr="00881A41" w:rsidSect="009D5C6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085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95276"/>
    <w:multiLevelType w:val="hybridMultilevel"/>
    <w:tmpl w:val="20A843C4"/>
    <w:lvl w:ilvl="0" w:tplc="F4D8C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A71E5"/>
    <w:multiLevelType w:val="hybridMultilevel"/>
    <w:tmpl w:val="7FF6716C"/>
    <w:lvl w:ilvl="0" w:tplc="9F88B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F377D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D792B"/>
    <w:multiLevelType w:val="hybridMultilevel"/>
    <w:tmpl w:val="A8765DAE"/>
    <w:lvl w:ilvl="0" w:tplc="F36AE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276BE"/>
    <w:multiLevelType w:val="hybridMultilevel"/>
    <w:tmpl w:val="82E63AEA"/>
    <w:lvl w:ilvl="0" w:tplc="3CC82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E75CD"/>
    <w:multiLevelType w:val="hybridMultilevel"/>
    <w:tmpl w:val="8594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75692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91338"/>
    <w:multiLevelType w:val="hybridMultilevel"/>
    <w:tmpl w:val="0D30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A2DDD"/>
    <w:multiLevelType w:val="hybridMultilevel"/>
    <w:tmpl w:val="E556BC7E"/>
    <w:lvl w:ilvl="0" w:tplc="107A5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AD3BE4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51222D"/>
    <w:multiLevelType w:val="hybridMultilevel"/>
    <w:tmpl w:val="05829B8C"/>
    <w:lvl w:ilvl="0" w:tplc="380EE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8D0376"/>
    <w:multiLevelType w:val="hybridMultilevel"/>
    <w:tmpl w:val="9B66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47BA8"/>
    <w:multiLevelType w:val="hybridMultilevel"/>
    <w:tmpl w:val="F77C1AAA"/>
    <w:lvl w:ilvl="0" w:tplc="F1AE2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60"/>
    <w:rsid w:val="000552FA"/>
    <w:rsid w:val="000B3327"/>
    <w:rsid w:val="000D02B1"/>
    <w:rsid w:val="00151451"/>
    <w:rsid w:val="00154855"/>
    <w:rsid w:val="00182083"/>
    <w:rsid w:val="001A17E5"/>
    <w:rsid w:val="0043338E"/>
    <w:rsid w:val="004C7187"/>
    <w:rsid w:val="006255B4"/>
    <w:rsid w:val="00743113"/>
    <w:rsid w:val="00787A8B"/>
    <w:rsid w:val="00791C44"/>
    <w:rsid w:val="007B1304"/>
    <w:rsid w:val="0085442B"/>
    <w:rsid w:val="00856C0D"/>
    <w:rsid w:val="0087328B"/>
    <w:rsid w:val="00881A41"/>
    <w:rsid w:val="00885CB6"/>
    <w:rsid w:val="008E139A"/>
    <w:rsid w:val="008E7260"/>
    <w:rsid w:val="00911EAD"/>
    <w:rsid w:val="009576C7"/>
    <w:rsid w:val="00980906"/>
    <w:rsid w:val="009864FD"/>
    <w:rsid w:val="009D5C6F"/>
    <w:rsid w:val="00A2193D"/>
    <w:rsid w:val="00A31564"/>
    <w:rsid w:val="00C47B95"/>
    <w:rsid w:val="00DC12FC"/>
    <w:rsid w:val="00DE2D9C"/>
    <w:rsid w:val="00EA0F8E"/>
    <w:rsid w:val="00F13DF7"/>
    <w:rsid w:val="00F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94A0-7DEE-4160-93A1-298C4C3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30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0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0906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5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lwins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34</cp:revision>
  <cp:lastPrinted>2020-05-03T10:20:00Z</cp:lastPrinted>
  <dcterms:created xsi:type="dcterms:W3CDTF">2020-03-24T15:54:00Z</dcterms:created>
  <dcterms:modified xsi:type="dcterms:W3CDTF">2020-06-12T06:56:00Z</dcterms:modified>
</cp:coreProperties>
</file>